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2DB83" w14:textId="229AACF5" w:rsidR="00EF4BC6" w:rsidRDefault="00EF4BC6" w:rsidP="00225C35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22E9E894" wp14:editId="0B26B736">
            <wp:simplePos x="0" y="0"/>
            <wp:positionH relativeFrom="column">
              <wp:posOffset>-945223</wp:posOffset>
            </wp:positionH>
            <wp:positionV relativeFrom="paragraph">
              <wp:posOffset>-904126</wp:posOffset>
            </wp:positionV>
            <wp:extent cx="7808359" cy="10108320"/>
            <wp:effectExtent l="0" t="0" r="2540" b="1270"/>
            <wp:wrapNone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5574" cy="101176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C283C0" w14:textId="77777777" w:rsidR="00EF4BC6" w:rsidRDefault="00EF4BC6" w:rsidP="00225C35">
      <w:pPr>
        <w:jc w:val="center"/>
        <w:rPr>
          <w:b/>
          <w:bCs/>
        </w:rPr>
      </w:pPr>
    </w:p>
    <w:p w14:paraId="4FF5CA20" w14:textId="674F4378" w:rsidR="00EF4BC6" w:rsidRDefault="00EF4BC6" w:rsidP="00EF4BC6">
      <w:pPr>
        <w:rPr>
          <w:b/>
          <w:bCs/>
        </w:rPr>
      </w:pPr>
      <w:r>
        <w:rPr>
          <w:b/>
          <w:bCs/>
        </w:rPr>
        <w:br w:type="page"/>
      </w:r>
    </w:p>
    <w:p w14:paraId="2584DF03" w14:textId="4664728E" w:rsidR="00225C35" w:rsidRDefault="00225C35" w:rsidP="00225C35">
      <w:pPr>
        <w:jc w:val="center"/>
        <w:rPr>
          <w:b/>
          <w:bCs/>
        </w:rPr>
      </w:pPr>
      <w:r w:rsidRPr="00225C35">
        <w:rPr>
          <w:b/>
          <w:bCs/>
        </w:rPr>
        <w:lastRenderedPageBreak/>
        <w:t>Treatment Plan Template:</w:t>
      </w:r>
    </w:p>
    <w:p w14:paraId="49B3F5FB" w14:textId="17F088CF" w:rsidR="005A59E2" w:rsidRDefault="005A59E2" w:rsidP="00225C35">
      <w:pPr>
        <w:jc w:val="center"/>
        <w:rPr>
          <w:b/>
          <w:bCs/>
        </w:rPr>
      </w:pPr>
    </w:p>
    <w:p w14:paraId="01BD32E3" w14:textId="6C72D65E" w:rsidR="005A59E2" w:rsidRPr="00225C35" w:rsidRDefault="005A59E2" w:rsidP="00225C35">
      <w:pPr>
        <w:jc w:val="center"/>
        <w:rPr>
          <w:b/>
          <w:bCs/>
        </w:rPr>
      </w:pPr>
      <w:r>
        <w:rPr>
          <w:b/>
          <w:bCs/>
        </w:rPr>
        <w:t xml:space="preserve">Reference Video: </w:t>
      </w:r>
      <w:hyperlink r:id="rId6" w:history="1">
        <w:r w:rsidRPr="00E559A8">
          <w:rPr>
            <w:rStyle w:val="Hyperlink"/>
            <w:b/>
            <w:bCs/>
          </w:rPr>
          <w:t>https://youtu.be/6uWy7n6q9h0</w:t>
        </w:r>
      </w:hyperlink>
      <w:r>
        <w:rPr>
          <w:b/>
          <w:bCs/>
        </w:rPr>
        <w:t xml:space="preserve"> </w:t>
      </w:r>
    </w:p>
    <w:p w14:paraId="77969021" w14:textId="66244808" w:rsidR="00225C35" w:rsidRDefault="00225C35" w:rsidP="00225C35">
      <w:pPr>
        <w:jc w:val="center"/>
      </w:pPr>
    </w:p>
    <w:p w14:paraId="18EC5976" w14:textId="494E45F7" w:rsidR="00225C35" w:rsidRPr="00225C35" w:rsidRDefault="00225C35" w:rsidP="00225C35">
      <w:pPr>
        <w:rPr>
          <w:b/>
          <w:bCs/>
        </w:rPr>
      </w:pPr>
      <w:r w:rsidRPr="00225C35">
        <w:rPr>
          <w:b/>
          <w:bCs/>
        </w:rPr>
        <w:t>Long-Term Goal</w:t>
      </w:r>
    </w:p>
    <w:p w14:paraId="5ADEF90F" w14:textId="3705969B" w:rsidR="00225C35" w:rsidRDefault="00225C35" w:rsidP="00225C35"/>
    <w:p w14:paraId="6C6F9032" w14:textId="1FF221A6" w:rsidR="00225C35" w:rsidRDefault="00225C35" w:rsidP="00225C35">
      <w:r>
        <w:t>**** (client identified: elicited during intake)</w:t>
      </w:r>
    </w:p>
    <w:p w14:paraId="338B9314" w14:textId="0C9631CC" w:rsidR="00225C35" w:rsidRDefault="00225C35" w:rsidP="00225C35"/>
    <w:p w14:paraId="7901162E" w14:textId="1B1D6B76" w:rsidR="00225C35" w:rsidRDefault="00225C35" w:rsidP="00225C35">
      <w:r>
        <w:t>Treatment Goal: Decrease *** (overarching issue/theme/complaint: anxiety)</w:t>
      </w:r>
    </w:p>
    <w:p w14:paraId="1457D97F" w14:textId="093FA632" w:rsidR="00225C35" w:rsidRDefault="00225C35" w:rsidP="00225C35"/>
    <w:p w14:paraId="18D957BD" w14:textId="77777777" w:rsidR="00225C35" w:rsidRPr="00225C35" w:rsidRDefault="00225C35" w:rsidP="00225C35">
      <w:pPr>
        <w:rPr>
          <w:b/>
          <w:bCs/>
        </w:rPr>
      </w:pPr>
      <w:r w:rsidRPr="00225C35">
        <w:rPr>
          <w:b/>
          <w:bCs/>
        </w:rPr>
        <w:t xml:space="preserve">Short-Term Objectives: </w:t>
      </w:r>
    </w:p>
    <w:p w14:paraId="71C6017C" w14:textId="77777777" w:rsidR="00225C35" w:rsidRDefault="00225C35" w:rsidP="00225C35"/>
    <w:p w14:paraId="6A2BFC45" w14:textId="6C085DAF" w:rsidR="00225C35" w:rsidRDefault="00225C35" w:rsidP="00225C35">
      <w:pPr>
        <w:pStyle w:val="ListParagraph"/>
        <w:numPr>
          <w:ilvl w:val="0"/>
          <w:numId w:val="1"/>
        </w:numPr>
      </w:pPr>
      <w:r>
        <w:t xml:space="preserve">Increase *** (desired attribute: </w:t>
      </w:r>
      <w:proofErr w:type="spellStart"/>
      <w:r>
        <w:t>eg.</w:t>
      </w:r>
      <w:proofErr w:type="spellEnd"/>
      <w:r>
        <w:t xml:space="preserve"> distress tolerance) as seen by decreasing *** (target behavior: </w:t>
      </w:r>
      <w:proofErr w:type="spellStart"/>
      <w:r>
        <w:t>eg.</w:t>
      </w:r>
      <w:proofErr w:type="spellEnd"/>
      <w:r>
        <w:t xml:space="preserve"> arguments with) *** from (baseline: </w:t>
      </w:r>
      <w:proofErr w:type="spellStart"/>
      <w:r>
        <w:t>eg.</w:t>
      </w:r>
      <w:proofErr w:type="spellEnd"/>
      <w:r>
        <w:t xml:space="preserve"> 1x/week) to (desired goal: </w:t>
      </w:r>
      <w:proofErr w:type="spellStart"/>
      <w:proofErr w:type="gramStart"/>
      <w:r>
        <w:t>eg</w:t>
      </w:r>
      <w:proofErr w:type="spellEnd"/>
      <w:proofErr w:type="gramEnd"/>
      <w:r>
        <w:t xml:space="preserve"> 1x/month) for 90 consecutive days (****important to have sustained duration) and decrease (target behavior: </w:t>
      </w:r>
      <w:proofErr w:type="spellStart"/>
      <w:r>
        <w:t>eg</w:t>
      </w:r>
      <w:proofErr w:type="spellEnd"/>
      <w:r>
        <w:t xml:space="preserve"> avoidance bx) …</w:t>
      </w:r>
    </w:p>
    <w:p w14:paraId="0EFE9C8D" w14:textId="4D2D365A" w:rsidR="00225C35" w:rsidRDefault="00225C35" w:rsidP="00225C35">
      <w:pPr>
        <w:ind w:left="360"/>
      </w:pPr>
    </w:p>
    <w:p w14:paraId="5A8AE6E5" w14:textId="641BA28C" w:rsidR="00225C35" w:rsidRDefault="00225C35" w:rsidP="00225C35">
      <w:pPr>
        <w:pStyle w:val="ListParagraph"/>
        <w:numPr>
          <w:ilvl w:val="0"/>
          <w:numId w:val="1"/>
        </w:numPr>
      </w:pPr>
      <w:r>
        <w:t>Lower baseline PHQ-9 and GAD-7 scores by at least three points.</w:t>
      </w:r>
    </w:p>
    <w:p w14:paraId="3EAC2F10" w14:textId="77777777" w:rsidR="00225C35" w:rsidRDefault="00225C35" w:rsidP="00225C35"/>
    <w:p w14:paraId="27262A21" w14:textId="7E2B0B93" w:rsidR="00225C35" w:rsidRDefault="00225C35" w:rsidP="00225C35"/>
    <w:p w14:paraId="54681391" w14:textId="1337B31F" w:rsidR="00225C35" w:rsidRPr="00225C35" w:rsidRDefault="00225C35" w:rsidP="00225C35">
      <w:pPr>
        <w:rPr>
          <w:b/>
          <w:bCs/>
        </w:rPr>
      </w:pPr>
      <w:r w:rsidRPr="00225C35">
        <w:rPr>
          <w:b/>
          <w:bCs/>
        </w:rPr>
        <w:t>Clinical Interventions:</w:t>
      </w:r>
    </w:p>
    <w:p w14:paraId="5ADF7311" w14:textId="52B0404B" w:rsidR="00225C35" w:rsidRDefault="00225C35" w:rsidP="00225C35"/>
    <w:p w14:paraId="4E9F6073" w14:textId="7AC970AB" w:rsidR="00225C35" w:rsidRDefault="00225C35" w:rsidP="00225C35">
      <w:proofErr w:type="spellStart"/>
      <w:r>
        <w:t>Eg.</w:t>
      </w:r>
      <w:proofErr w:type="spellEnd"/>
      <w:r>
        <w:t xml:space="preserve"> Provide individual CBT for addressing depression and anxiety through implementation of therapeutic techniques (mood tracking, thought stopping, deep breathing/mindfulness/grounding, thought challenging/reframing, </w:t>
      </w:r>
      <w:proofErr w:type="gramStart"/>
      <w:r>
        <w:t>habituation</w:t>
      </w:r>
      <w:proofErr w:type="gramEnd"/>
      <w:r>
        <w:t xml:space="preserve"> and interpersonal effectiveness/communication skills).</w:t>
      </w:r>
    </w:p>
    <w:p w14:paraId="1CF44815" w14:textId="627E2020" w:rsidR="00225C35" w:rsidRDefault="00225C35" w:rsidP="00225C35"/>
    <w:p w14:paraId="1BA344F1" w14:textId="3DE69E51" w:rsidR="00225C35" w:rsidRPr="00225C35" w:rsidRDefault="00225C35" w:rsidP="00225C35">
      <w:pPr>
        <w:rPr>
          <w:b/>
          <w:bCs/>
        </w:rPr>
      </w:pPr>
      <w:r w:rsidRPr="00225C35">
        <w:rPr>
          <w:b/>
          <w:bCs/>
        </w:rPr>
        <w:t>Client commitment:</w:t>
      </w:r>
    </w:p>
    <w:p w14:paraId="53546656" w14:textId="67E6D412" w:rsidR="00225C35" w:rsidRDefault="00225C35" w:rsidP="00225C35"/>
    <w:p w14:paraId="1D62A6C9" w14:textId="1A578E92" w:rsidR="00225C35" w:rsidRDefault="00225C35" w:rsidP="00225C35">
      <w:r>
        <w:t xml:space="preserve">Client will attend scheduled appointments and will call to cancel and reschedule if not able to attend. </w:t>
      </w:r>
    </w:p>
    <w:p w14:paraId="2C05324F" w14:textId="5E67CE2C" w:rsidR="00225C35" w:rsidRDefault="00225C35" w:rsidP="00225C35"/>
    <w:p w14:paraId="4F5D6725" w14:textId="2A5FBC51" w:rsidR="00225C35" w:rsidRDefault="00225C35" w:rsidP="00225C35">
      <w:r>
        <w:t xml:space="preserve">Client will complete assignments and be prepared to discuss findings in session. </w:t>
      </w:r>
    </w:p>
    <w:sectPr w:rsidR="00225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E2B0C"/>
    <w:multiLevelType w:val="hybridMultilevel"/>
    <w:tmpl w:val="6734A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588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C35"/>
    <w:rsid w:val="00225C35"/>
    <w:rsid w:val="005A59E2"/>
    <w:rsid w:val="00EF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EC552"/>
  <w15:chartTrackingRefBased/>
  <w15:docId w15:val="{D865A13D-750F-E147-BAFD-1AB9517D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C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59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59E2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EF4BC6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EF4BC6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6uWy7n6q9h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168</Words>
  <Characters>1008</Characters>
  <Application>Microsoft Office Word</Application>
  <DocSecurity>0</DocSecurity>
  <Lines>84</Lines>
  <Paragraphs>90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Martin</dc:creator>
  <cp:keywords/>
  <dc:description/>
  <cp:lastModifiedBy>Patrick Martin</cp:lastModifiedBy>
  <cp:revision>3</cp:revision>
  <cp:lastPrinted>2023-02-04T21:30:00Z</cp:lastPrinted>
  <dcterms:created xsi:type="dcterms:W3CDTF">2023-02-04T21:16:00Z</dcterms:created>
  <dcterms:modified xsi:type="dcterms:W3CDTF">2023-02-04T22:02:00Z</dcterms:modified>
</cp:coreProperties>
</file>